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6341B2">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B7026E">
        <w:rPr>
          <w:rFonts w:ascii="Tahoma" w:hAnsi="Tahoma" w:cs="Tahoma"/>
          <w:b/>
          <w:bCs/>
          <w:sz w:val="22"/>
          <w:szCs w:val="22"/>
        </w:rPr>
        <w:t>9</w:t>
      </w:r>
      <w:r w:rsidR="00223BD2">
        <w:rPr>
          <w:rFonts w:ascii="Tahoma" w:hAnsi="Tahoma" w:cs="Tahoma"/>
          <w:b/>
          <w:bCs/>
          <w:sz w:val="22"/>
          <w:szCs w:val="22"/>
        </w:rPr>
        <w:t>1</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17205D" w:rsidRPr="0017205D">
        <w:rPr>
          <w:rFonts w:ascii="Tahoma" w:hAnsi="Tahoma" w:cs="Tahoma"/>
          <w:b/>
          <w:sz w:val="22"/>
          <w:szCs w:val="22"/>
        </w:rPr>
        <w:t>ΑΔΑ: ΩΨΖ5ΩΨΑ-8ΞΒ</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B7026E">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223BD2" w:rsidRPr="00223BD2">
        <w:rPr>
          <w:rFonts w:ascii="Tahoma" w:hAnsi="Tahoma" w:cs="Tahoma"/>
          <w:sz w:val="22"/>
          <w:szCs w:val="22"/>
        </w:rPr>
        <w:t>Έγκριση προμήθειας εγκατάστασης και χρήσης μηχανημάτων POS από τον ΟΤΑ Δ. Αρταίων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870EBC">
        <w:rPr>
          <w:rFonts w:ascii="Tahoma" w:hAnsi="Tahoma" w:cs="Tahoma"/>
          <w:sz w:val="22"/>
          <w:szCs w:val="22"/>
        </w:rPr>
        <w:t xml:space="preserve">δεκάτη τρίτη </w:t>
      </w:r>
      <w:r w:rsidRPr="00DB7164">
        <w:rPr>
          <w:rFonts w:ascii="Tahoma" w:hAnsi="Tahoma" w:cs="Tahoma"/>
          <w:sz w:val="22"/>
          <w:szCs w:val="22"/>
        </w:rPr>
        <w:t>(</w:t>
      </w:r>
      <w:r w:rsidR="00870EBC">
        <w:rPr>
          <w:rFonts w:ascii="Tahoma" w:hAnsi="Tahoma" w:cs="Tahoma"/>
          <w:sz w:val="22"/>
          <w:szCs w:val="22"/>
        </w:rPr>
        <w:t>13</w:t>
      </w:r>
      <w:r w:rsidRPr="00DB7164">
        <w:rPr>
          <w:rFonts w:ascii="Tahoma" w:hAnsi="Tahoma" w:cs="Tahoma"/>
          <w:sz w:val="22"/>
          <w:szCs w:val="22"/>
        </w:rPr>
        <w:t xml:space="preserve">η) του μηνός  </w:t>
      </w:r>
      <w:r w:rsidR="00870EBC">
        <w:rPr>
          <w:rFonts w:ascii="Tahoma" w:hAnsi="Tahoma" w:cs="Tahoma"/>
          <w:sz w:val="22"/>
          <w:szCs w:val="22"/>
        </w:rPr>
        <w:t>Σεπτεμβρίου</w:t>
      </w:r>
      <w:r w:rsidRPr="00DB7164">
        <w:rPr>
          <w:rFonts w:ascii="Tahoma" w:hAnsi="Tahoma" w:cs="Tahoma"/>
          <w:sz w:val="22"/>
          <w:szCs w:val="22"/>
        </w:rPr>
        <w:t xml:space="preserve"> του έτους 2017 ημέρα  </w:t>
      </w:r>
      <w:r w:rsidR="00870EBC">
        <w:rPr>
          <w:rFonts w:ascii="Tahoma" w:hAnsi="Tahoma" w:cs="Tahoma"/>
          <w:sz w:val="22"/>
          <w:szCs w:val="22"/>
        </w:rPr>
        <w:t>Τετάρτη</w:t>
      </w:r>
      <w:r w:rsidRPr="00DB7164">
        <w:rPr>
          <w:rFonts w:ascii="Tahoma" w:hAnsi="Tahoma" w:cs="Tahoma"/>
          <w:sz w:val="22"/>
          <w:szCs w:val="22"/>
        </w:rPr>
        <w:t xml:space="preserve">   και ώρα </w:t>
      </w:r>
      <w:r w:rsidR="00870EBC">
        <w:rPr>
          <w:rFonts w:ascii="Tahoma" w:hAnsi="Tahoma" w:cs="Tahoma"/>
          <w:sz w:val="22"/>
          <w:szCs w:val="22"/>
        </w:rPr>
        <w:t>17</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Αρταίων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70EBC" w:rsidRPr="00870EBC">
        <w:rPr>
          <w:rFonts w:ascii="Tahoma" w:hAnsi="Tahoma" w:cs="Tahoma"/>
          <w:sz w:val="22"/>
          <w:szCs w:val="22"/>
        </w:rPr>
        <w:t>34392/8-9-2017</w:t>
      </w:r>
      <w:r w:rsidR="00870EBC">
        <w:rPr>
          <w:rFonts w:ascii="Tahoma" w:hAnsi="Tahoma" w:cs="Tahoma"/>
          <w:sz w:val="22"/>
          <w:szCs w:val="22"/>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6341B2" w:rsidRDefault="006341B2" w:rsidP="006341B2">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Τσιρογιάννη, διαπιστώθηκε από τον Πρόεδρο  νόμιμη απαρτία δεδομένου ότι σε σύνολο 33 μελών παρευρέθησαν στη συνεδρίαση  </w:t>
      </w:r>
      <w:r>
        <w:rPr>
          <w:rFonts w:ascii="Tahoma" w:hAnsi="Tahoma" w:cs="Tahoma"/>
          <w:color w:val="000000"/>
          <w:sz w:val="22"/>
          <w:szCs w:val="22"/>
        </w:rPr>
        <w:t xml:space="preserve">23 Σύμβουλοι, </w:t>
      </w:r>
      <w:r w:rsidRPr="00DB7164">
        <w:rPr>
          <w:rFonts w:ascii="Tahoma" w:hAnsi="Tahoma" w:cs="Tahoma"/>
          <w:color w:val="000000"/>
          <w:sz w:val="22"/>
          <w:szCs w:val="22"/>
        </w:rPr>
        <w:t xml:space="preserve">ονομαστικά οι : </w:t>
      </w:r>
    </w:p>
    <w:p w:rsidR="006341B2" w:rsidRDefault="006341B2" w:rsidP="006341B2">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6341B2" w:rsidTr="003B6698">
        <w:trPr>
          <w:trHeight w:val="3676"/>
        </w:trPr>
        <w:tc>
          <w:tcPr>
            <w:tcW w:w="4361" w:type="dxa"/>
          </w:tcPr>
          <w:p w:rsidR="006341B2" w:rsidRDefault="006341B2" w:rsidP="006341B2">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6341B2" w:rsidRDefault="006341B2" w:rsidP="006341B2">
            <w:pPr>
              <w:pStyle w:val="a9"/>
              <w:numPr>
                <w:ilvl w:val="0"/>
                <w:numId w:val="16"/>
              </w:numPr>
              <w:ind w:left="644"/>
              <w:jc w:val="both"/>
              <w:rPr>
                <w:rFonts w:ascii="Tahoma" w:hAnsi="Tahoma" w:cs="Tahoma"/>
                <w:color w:val="222222"/>
                <w:sz w:val="22"/>
                <w:szCs w:val="22"/>
              </w:rPr>
            </w:pPr>
            <w:proofErr w:type="spellStart"/>
            <w:r w:rsidRPr="008F0BC3">
              <w:rPr>
                <w:rFonts w:ascii="Tahoma" w:hAnsi="Tahoma" w:cs="Tahoma"/>
                <w:color w:val="222222"/>
                <w:sz w:val="22"/>
                <w:szCs w:val="22"/>
              </w:rPr>
              <w:t>Μπαλάγκας</w:t>
            </w:r>
            <w:proofErr w:type="spellEnd"/>
            <w:r w:rsidRPr="008F0BC3">
              <w:rPr>
                <w:rFonts w:ascii="Tahoma" w:hAnsi="Tahoma" w:cs="Tahoma"/>
                <w:color w:val="222222"/>
                <w:sz w:val="22"/>
                <w:szCs w:val="22"/>
              </w:rPr>
              <w:t> Γεώργιος</w:t>
            </w:r>
            <w:r w:rsidRPr="00123B36">
              <w:rPr>
                <w:rFonts w:ascii="Tahoma" w:hAnsi="Tahoma" w:cs="Tahoma"/>
                <w:color w:val="222222"/>
                <w:sz w:val="22"/>
                <w:szCs w:val="22"/>
              </w:rPr>
              <w:t xml:space="preserve"> </w:t>
            </w:r>
          </w:p>
          <w:p w:rsidR="006341B2" w:rsidRPr="00123B36" w:rsidRDefault="006341B2" w:rsidP="006341B2">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6341B2" w:rsidRPr="008F0BC3" w:rsidRDefault="006341B2" w:rsidP="006341B2">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6341B2" w:rsidRDefault="006341B2" w:rsidP="006341B2">
            <w:pPr>
              <w:pStyle w:val="a9"/>
              <w:numPr>
                <w:ilvl w:val="0"/>
                <w:numId w:val="16"/>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6341B2" w:rsidRPr="00123B36" w:rsidRDefault="006341B2" w:rsidP="006341B2">
            <w:pPr>
              <w:pStyle w:val="a9"/>
              <w:numPr>
                <w:ilvl w:val="0"/>
                <w:numId w:val="16"/>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6341B2" w:rsidRPr="00123B36" w:rsidRDefault="006341B2" w:rsidP="006341B2">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6341B2" w:rsidRPr="00123B36" w:rsidRDefault="006341B2" w:rsidP="006341B2">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6341B2" w:rsidRPr="00123B36" w:rsidRDefault="006341B2" w:rsidP="006341B2">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6341B2" w:rsidRPr="00123B36" w:rsidRDefault="006341B2" w:rsidP="006341B2">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6341B2" w:rsidRPr="00123B36" w:rsidRDefault="006341B2" w:rsidP="006341B2">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6341B2" w:rsidRPr="00123B36" w:rsidRDefault="006341B2" w:rsidP="006341B2">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6341B2" w:rsidRPr="00123B36" w:rsidRDefault="006341B2" w:rsidP="006341B2">
            <w:pPr>
              <w:pStyle w:val="a9"/>
              <w:numPr>
                <w:ilvl w:val="0"/>
                <w:numId w:val="16"/>
              </w:numPr>
              <w:ind w:left="644"/>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6341B2" w:rsidRPr="00B927A9" w:rsidRDefault="006341B2" w:rsidP="003B6698">
            <w:pPr>
              <w:pStyle w:val="a9"/>
              <w:ind w:left="644"/>
              <w:jc w:val="both"/>
              <w:rPr>
                <w:rFonts w:ascii="Tahoma" w:hAnsi="Tahoma" w:cs="Tahoma"/>
                <w:bCs/>
                <w:color w:val="000000"/>
                <w:sz w:val="22"/>
                <w:szCs w:val="22"/>
              </w:rPr>
            </w:pPr>
          </w:p>
        </w:tc>
        <w:tc>
          <w:tcPr>
            <w:tcW w:w="4687" w:type="dxa"/>
          </w:tcPr>
          <w:p w:rsidR="006341B2" w:rsidRPr="00123B36" w:rsidRDefault="006341B2" w:rsidP="006341B2">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6341B2" w:rsidRPr="00123B36" w:rsidRDefault="006341B2" w:rsidP="006341B2">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6341B2" w:rsidRPr="00123B36" w:rsidRDefault="006341B2" w:rsidP="006341B2">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6341B2" w:rsidRPr="00123B36" w:rsidRDefault="006341B2" w:rsidP="006341B2">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6341B2" w:rsidRPr="00B927A9" w:rsidRDefault="006341B2" w:rsidP="006341B2">
            <w:pPr>
              <w:pStyle w:val="a9"/>
              <w:numPr>
                <w:ilvl w:val="0"/>
                <w:numId w:val="16"/>
              </w:numPr>
              <w:ind w:left="644"/>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6341B2" w:rsidRPr="00123B36" w:rsidRDefault="006341B2" w:rsidP="006341B2">
            <w:pPr>
              <w:pStyle w:val="a9"/>
              <w:numPr>
                <w:ilvl w:val="0"/>
                <w:numId w:val="16"/>
              </w:numPr>
              <w:ind w:left="644"/>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6341B2" w:rsidRPr="00123B36" w:rsidRDefault="006341B2" w:rsidP="006341B2">
            <w:pPr>
              <w:pStyle w:val="a9"/>
              <w:numPr>
                <w:ilvl w:val="0"/>
                <w:numId w:val="16"/>
              </w:numPr>
              <w:ind w:left="644"/>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6341B2" w:rsidRDefault="006341B2" w:rsidP="006341B2">
            <w:pPr>
              <w:pStyle w:val="a9"/>
              <w:numPr>
                <w:ilvl w:val="0"/>
                <w:numId w:val="16"/>
              </w:numPr>
              <w:ind w:left="644"/>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r w:rsidRPr="008F0BC3">
              <w:rPr>
                <w:rStyle w:val="af"/>
                <w:rFonts w:ascii="Tahoma" w:hAnsi="Tahoma" w:cs="Tahoma"/>
                <w:i w:val="0"/>
                <w:sz w:val="22"/>
                <w:szCs w:val="22"/>
              </w:rPr>
              <w:t xml:space="preserve"> </w:t>
            </w:r>
          </w:p>
          <w:p w:rsidR="006341B2" w:rsidRPr="00123B36" w:rsidRDefault="006341B2" w:rsidP="006341B2">
            <w:pPr>
              <w:pStyle w:val="a9"/>
              <w:numPr>
                <w:ilvl w:val="0"/>
                <w:numId w:val="16"/>
              </w:numPr>
              <w:ind w:left="644"/>
              <w:jc w:val="both"/>
              <w:rPr>
                <w:rStyle w:val="af"/>
                <w:rFonts w:ascii="Tahoma" w:hAnsi="Tahoma" w:cs="Tahoma"/>
                <w:i w:val="0"/>
                <w:sz w:val="22"/>
                <w:szCs w:val="22"/>
              </w:rPr>
            </w:pPr>
            <w:r w:rsidRPr="008F0BC3">
              <w:rPr>
                <w:rStyle w:val="af"/>
                <w:rFonts w:ascii="Tahoma" w:hAnsi="Tahoma" w:cs="Tahoma"/>
                <w:i w:val="0"/>
                <w:sz w:val="22"/>
                <w:szCs w:val="22"/>
              </w:rPr>
              <w:t>Ξυλογιάννης Άγγελος</w:t>
            </w:r>
          </w:p>
          <w:p w:rsidR="006341B2" w:rsidRPr="00123B36" w:rsidRDefault="006341B2" w:rsidP="006341B2">
            <w:pPr>
              <w:pStyle w:val="a9"/>
              <w:numPr>
                <w:ilvl w:val="0"/>
                <w:numId w:val="16"/>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Pr="00123B36">
              <w:rPr>
                <w:rStyle w:val="af"/>
                <w:rFonts w:ascii="Tahoma" w:hAnsi="Tahoma" w:cs="Tahoma"/>
                <w:i w:val="0"/>
                <w:sz w:val="22"/>
                <w:szCs w:val="22"/>
              </w:rPr>
              <w:t>ννου</w:t>
            </w:r>
            <w:proofErr w:type="spellEnd"/>
            <w:r w:rsidRPr="00123B36">
              <w:rPr>
                <w:rStyle w:val="af"/>
                <w:rFonts w:ascii="Tahoma" w:hAnsi="Tahoma" w:cs="Tahoma"/>
                <w:i w:val="0"/>
                <w:sz w:val="22"/>
                <w:szCs w:val="22"/>
              </w:rPr>
              <w:t xml:space="preserve"> Κων/νος</w:t>
            </w:r>
          </w:p>
          <w:p w:rsidR="006341B2" w:rsidRPr="00123B36" w:rsidRDefault="006341B2" w:rsidP="003B6698">
            <w:pPr>
              <w:pStyle w:val="a9"/>
              <w:tabs>
                <w:tab w:val="left" w:pos="742"/>
              </w:tabs>
              <w:autoSpaceDE w:val="0"/>
              <w:autoSpaceDN w:val="0"/>
              <w:adjustRightInd w:val="0"/>
              <w:jc w:val="both"/>
              <w:rPr>
                <w:rFonts w:ascii="Tahoma" w:hAnsi="Tahoma" w:cs="Tahoma"/>
                <w:bCs/>
                <w:color w:val="000000"/>
                <w:sz w:val="22"/>
                <w:szCs w:val="22"/>
              </w:rPr>
            </w:pPr>
          </w:p>
        </w:tc>
      </w:tr>
    </w:tbl>
    <w:p w:rsidR="002C3FA8" w:rsidRPr="002C3FA8" w:rsidRDefault="002C3FA8" w:rsidP="002C3FA8">
      <w:pPr>
        <w:pStyle w:val="a9"/>
        <w:spacing w:line="276" w:lineRule="auto"/>
        <w:ind w:left="0"/>
        <w:jc w:val="both"/>
        <w:rPr>
          <w:rStyle w:val="af"/>
          <w:rFonts w:ascii="Tahoma" w:hAnsi="Tahoma" w:cs="Tahoma"/>
          <w:i w:val="0"/>
          <w:sz w:val="22"/>
          <w:szCs w:val="22"/>
        </w:rPr>
      </w:pPr>
      <w:r w:rsidRPr="002C3FA8">
        <w:rPr>
          <w:rFonts w:ascii="Tahoma" w:hAnsi="Tahoma" w:cs="Tahoma"/>
          <w:b/>
          <w:sz w:val="22"/>
          <w:szCs w:val="22"/>
        </w:rPr>
        <w:t>Απουσίαζαν</w:t>
      </w:r>
      <w:r w:rsidRPr="002C3FA8">
        <w:rPr>
          <w:rFonts w:ascii="Tahoma" w:hAnsi="Tahoma" w:cs="Tahoma"/>
          <w:sz w:val="22"/>
          <w:szCs w:val="22"/>
        </w:rPr>
        <w:t xml:space="preserve">, αν και κλήθηκαν νόμιμα οι </w:t>
      </w:r>
      <w:proofErr w:type="spellStart"/>
      <w:r w:rsidRPr="002C3FA8">
        <w:rPr>
          <w:rFonts w:ascii="Tahoma" w:hAnsi="Tahoma" w:cs="Tahoma"/>
          <w:sz w:val="22"/>
          <w:szCs w:val="22"/>
        </w:rPr>
        <w:t>δημ</w:t>
      </w:r>
      <w:proofErr w:type="spellEnd"/>
      <w:r w:rsidRPr="002C3FA8">
        <w:rPr>
          <w:rFonts w:ascii="Tahoma" w:hAnsi="Tahoma" w:cs="Tahoma"/>
          <w:sz w:val="22"/>
          <w:szCs w:val="22"/>
        </w:rPr>
        <w:t xml:space="preserve">. Σύμβουλοι:  </w:t>
      </w:r>
      <w:proofErr w:type="spellStart"/>
      <w:r w:rsidRPr="002C3FA8">
        <w:rPr>
          <w:rFonts w:ascii="Tahoma" w:hAnsi="Tahoma" w:cs="Tahoma"/>
          <w:color w:val="222222"/>
          <w:sz w:val="22"/>
          <w:szCs w:val="22"/>
        </w:rPr>
        <w:t>Νταλάκας</w:t>
      </w:r>
      <w:proofErr w:type="spellEnd"/>
      <w:r w:rsidRPr="002C3FA8">
        <w:rPr>
          <w:rFonts w:ascii="Tahoma" w:hAnsi="Tahoma" w:cs="Tahoma"/>
          <w:color w:val="222222"/>
          <w:sz w:val="22"/>
          <w:szCs w:val="22"/>
        </w:rPr>
        <w:t xml:space="preserve"> Δημήτριος,</w:t>
      </w:r>
      <w:r w:rsidRPr="002C3FA8">
        <w:rPr>
          <w:rStyle w:val="af"/>
          <w:rFonts w:ascii="Tahoma" w:hAnsi="Tahoma" w:cs="Tahoma"/>
          <w:i w:val="0"/>
          <w:sz w:val="22"/>
          <w:szCs w:val="22"/>
        </w:rPr>
        <w:t xml:space="preserve"> </w:t>
      </w:r>
      <w:proofErr w:type="spellStart"/>
      <w:r w:rsidRPr="002C3FA8">
        <w:rPr>
          <w:rStyle w:val="af"/>
          <w:rFonts w:ascii="Tahoma" w:hAnsi="Tahoma" w:cs="Tahoma"/>
          <w:i w:val="0"/>
          <w:sz w:val="22"/>
          <w:szCs w:val="22"/>
        </w:rPr>
        <w:t>Στασινός</w:t>
      </w:r>
      <w:proofErr w:type="spellEnd"/>
      <w:r w:rsidRPr="002C3FA8">
        <w:rPr>
          <w:rStyle w:val="af"/>
          <w:rFonts w:ascii="Tahoma" w:hAnsi="Tahoma" w:cs="Tahoma"/>
          <w:i w:val="0"/>
          <w:sz w:val="22"/>
          <w:szCs w:val="22"/>
        </w:rPr>
        <w:t xml:space="preserve"> Παύλος,</w:t>
      </w:r>
      <w:r w:rsidRPr="002C3FA8">
        <w:rPr>
          <w:rFonts w:ascii="Tahoma" w:hAnsi="Tahoma" w:cs="Tahoma"/>
          <w:color w:val="222222"/>
          <w:sz w:val="22"/>
          <w:szCs w:val="22"/>
        </w:rPr>
        <w:t xml:space="preserve"> </w:t>
      </w:r>
      <w:r w:rsidRPr="002C3FA8">
        <w:rPr>
          <w:rStyle w:val="af"/>
          <w:rFonts w:ascii="Tahoma" w:hAnsi="Tahoma" w:cs="Tahoma"/>
          <w:i w:val="0"/>
          <w:sz w:val="22"/>
          <w:szCs w:val="22"/>
        </w:rPr>
        <w:t xml:space="preserve">Παπαμιχαήλ Κωνσταντίνος, </w:t>
      </w:r>
      <w:proofErr w:type="spellStart"/>
      <w:r w:rsidRPr="002C3FA8">
        <w:rPr>
          <w:rStyle w:val="af"/>
          <w:rFonts w:ascii="Tahoma" w:hAnsi="Tahoma" w:cs="Tahoma"/>
          <w:i w:val="0"/>
          <w:sz w:val="22"/>
          <w:szCs w:val="22"/>
        </w:rPr>
        <w:t>Ζυγουβέλης</w:t>
      </w:r>
      <w:proofErr w:type="spellEnd"/>
      <w:r w:rsidRPr="002C3FA8">
        <w:rPr>
          <w:rStyle w:val="af"/>
          <w:rFonts w:ascii="Tahoma" w:hAnsi="Tahoma" w:cs="Tahoma"/>
          <w:i w:val="0"/>
          <w:sz w:val="22"/>
          <w:szCs w:val="22"/>
        </w:rPr>
        <w:t xml:space="preserve"> Παναγιώτης, Κοσμάς Ηλίας, </w:t>
      </w:r>
      <w:proofErr w:type="spellStart"/>
      <w:r w:rsidRPr="002C3FA8">
        <w:rPr>
          <w:rStyle w:val="af"/>
          <w:rFonts w:ascii="Tahoma" w:hAnsi="Tahoma" w:cs="Tahoma"/>
          <w:i w:val="0"/>
          <w:sz w:val="22"/>
          <w:szCs w:val="22"/>
        </w:rPr>
        <w:t>Ντέμσια</w:t>
      </w:r>
      <w:proofErr w:type="spellEnd"/>
      <w:r w:rsidRPr="002C3FA8">
        <w:rPr>
          <w:rStyle w:val="af"/>
          <w:rFonts w:ascii="Tahoma" w:hAnsi="Tahoma" w:cs="Tahoma"/>
          <w:i w:val="0"/>
          <w:sz w:val="22"/>
          <w:szCs w:val="22"/>
        </w:rPr>
        <w:t xml:space="preserve"> Αικατερίνη, </w:t>
      </w:r>
      <w:proofErr w:type="spellStart"/>
      <w:r w:rsidRPr="002C3FA8">
        <w:rPr>
          <w:rStyle w:val="af"/>
          <w:rFonts w:ascii="Tahoma" w:hAnsi="Tahoma" w:cs="Tahoma"/>
          <w:i w:val="0"/>
          <w:sz w:val="22"/>
          <w:szCs w:val="22"/>
        </w:rPr>
        <w:t>Βλάρας</w:t>
      </w:r>
      <w:proofErr w:type="spellEnd"/>
      <w:r w:rsidRPr="002C3FA8">
        <w:rPr>
          <w:rStyle w:val="af"/>
          <w:rFonts w:ascii="Tahoma" w:hAnsi="Tahoma" w:cs="Tahoma"/>
          <w:i w:val="0"/>
          <w:sz w:val="22"/>
          <w:szCs w:val="22"/>
        </w:rPr>
        <w:t xml:space="preserve"> Γρηγόριος, Βασιλάκη-</w:t>
      </w:r>
      <w:proofErr w:type="spellStart"/>
      <w:r w:rsidRPr="002C3FA8">
        <w:rPr>
          <w:rStyle w:val="af"/>
          <w:rFonts w:ascii="Tahoma" w:hAnsi="Tahoma" w:cs="Tahoma"/>
          <w:i w:val="0"/>
          <w:sz w:val="22"/>
          <w:szCs w:val="22"/>
        </w:rPr>
        <w:t>Μητρογεώργου</w:t>
      </w:r>
      <w:proofErr w:type="spellEnd"/>
      <w:r w:rsidRPr="002C3FA8">
        <w:rPr>
          <w:rStyle w:val="af"/>
          <w:rFonts w:ascii="Tahoma" w:hAnsi="Tahoma" w:cs="Tahoma"/>
          <w:i w:val="0"/>
          <w:sz w:val="22"/>
          <w:szCs w:val="22"/>
        </w:rPr>
        <w:t xml:space="preserve"> Βικτωρία, </w:t>
      </w:r>
      <w:proofErr w:type="spellStart"/>
      <w:r w:rsidRPr="002C3FA8">
        <w:rPr>
          <w:rStyle w:val="af"/>
          <w:rFonts w:ascii="Tahoma" w:hAnsi="Tahoma" w:cs="Tahoma"/>
          <w:i w:val="0"/>
          <w:sz w:val="22"/>
          <w:szCs w:val="22"/>
        </w:rPr>
        <w:t>Παπακίτσος</w:t>
      </w:r>
      <w:proofErr w:type="spellEnd"/>
      <w:r w:rsidRPr="002C3FA8">
        <w:rPr>
          <w:rStyle w:val="af"/>
          <w:rFonts w:ascii="Tahoma" w:hAnsi="Tahoma" w:cs="Tahoma"/>
          <w:i w:val="0"/>
          <w:sz w:val="22"/>
          <w:szCs w:val="22"/>
        </w:rPr>
        <w:t xml:space="preserve"> Στέφανος και  </w:t>
      </w:r>
      <w:proofErr w:type="spellStart"/>
      <w:r w:rsidRPr="002C3FA8">
        <w:rPr>
          <w:rStyle w:val="af"/>
          <w:rFonts w:ascii="Tahoma" w:hAnsi="Tahoma" w:cs="Tahoma"/>
          <w:i w:val="0"/>
          <w:sz w:val="22"/>
          <w:szCs w:val="22"/>
        </w:rPr>
        <w:t>Πετανίτης</w:t>
      </w:r>
      <w:proofErr w:type="spellEnd"/>
      <w:r w:rsidRPr="002C3FA8">
        <w:rPr>
          <w:rStyle w:val="af"/>
          <w:rFonts w:ascii="Tahoma" w:hAnsi="Tahoma" w:cs="Tahoma"/>
          <w:i w:val="0"/>
          <w:sz w:val="22"/>
          <w:szCs w:val="22"/>
        </w:rPr>
        <w:t xml:space="preserve"> Δημήτριος</w:t>
      </w:r>
      <w:r w:rsidRPr="002C3FA8">
        <w:rPr>
          <w:rFonts w:ascii="Tahoma" w:hAnsi="Tahoma" w:cs="Tahoma"/>
          <w:bCs/>
          <w:color w:val="000000"/>
          <w:sz w:val="22"/>
          <w:szCs w:val="22"/>
        </w:rPr>
        <w:t xml:space="preserve">    </w:t>
      </w:r>
    </w:p>
    <w:p w:rsidR="002C3FA8" w:rsidRPr="002C3FA8" w:rsidRDefault="002C3FA8" w:rsidP="002C3FA8">
      <w:pPr>
        <w:spacing w:line="276" w:lineRule="auto"/>
        <w:jc w:val="both"/>
        <w:rPr>
          <w:szCs w:val="20"/>
        </w:rPr>
      </w:pPr>
      <w:r w:rsidRPr="002C3FA8">
        <w:rPr>
          <w:rStyle w:val="af"/>
          <w:rFonts w:ascii="Tahoma" w:hAnsi="Tahoma" w:cs="Tahoma"/>
          <w:i w:val="0"/>
          <w:sz w:val="22"/>
          <w:szCs w:val="22"/>
        </w:rPr>
        <w:t xml:space="preserve">   Στη συνεδρίαση παραβρέθηκαν οι Πρόεδροι των Συμβουλίων των Τοπ. Κοινοτήτων Πιστιανών και Ροδαυγής.</w:t>
      </w:r>
      <w:r w:rsidRPr="002C3FA8">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2C3FA8" w:rsidRPr="002C3FA8" w:rsidRDefault="002C3FA8" w:rsidP="002C3FA8">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2C3FA8">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2C3FA8">
        <w:rPr>
          <w:rFonts w:ascii="Tahoma" w:hAnsi="Tahoma" w:cs="Tahoma"/>
          <w:sz w:val="22"/>
          <w:szCs w:val="22"/>
        </w:rPr>
        <w:t>Ντέμσιας</w:t>
      </w:r>
      <w:proofErr w:type="spellEnd"/>
      <w:r w:rsidRPr="002C3FA8">
        <w:rPr>
          <w:rFonts w:ascii="Tahoma" w:hAnsi="Tahoma" w:cs="Tahoma"/>
          <w:sz w:val="22"/>
          <w:szCs w:val="22"/>
        </w:rPr>
        <w:t xml:space="preserve"> για την τήρηση των πρακτικών.</w:t>
      </w:r>
    </w:p>
    <w:p w:rsidR="002C3FA8" w:rsidRPr="002C3FA8" w:rsidRDefault="002C3FA8" w:rsidP="002C3FA8">
      <w:pPr>
        <w:shd w:val="clear" w:color="auto" w:fill="FFFFFF"/>
        <w:tabs>
          <w:tab w:val="left" w:pos="8640"/>
          <w:tab w:val="left" w:pos="9000"/>
        </w:tabs>
        <w:spacing w:line="276" w:lineRule="auto"/>
        <w:ind w:left="10"/>
        <w:jc w:val="both"/>
        <w:rPr>
          <w:rStyle w:val="af"/>
          <w:i w:val="0"/>
        </w:rPr>
      </w:pPr>
      <w:r w:rsidRPr="002C3FA8">
        <w:rPr>
          <w:rStyle w:val="af"/>
          <w:rFonts w:ascii="Tahoma" w:hAnsi="Tahoma" w:cs="Tahoma"/>
          <w:i w:val="0"/>
          <w:sz w:val="22"/>
          <w:szCs w:val="22"/>
        </w:rPr>
        <w:t xml:space="preserve">Το με αριθμ. 20 θέμα της ημερήσιας διάταξης </w:t>
      </w:r>
      <w:proofErr w:type="spellStart"/>
      <w:r w:rsidRPr="002C3FA8">
        <w:rPr>
          <w:rStyle w:val="af"/>
          <w:rFonts w:ascii="Tahoma" w:hAnsi="Tahoma" w:cs="Tahoma"/>
          <w:i w:val="0"/>
          <w:sz w:val="22"/>
          <w:szCs w:val="22"/>
        </w:rPr>
        <w:t>μετίτλο</w:t>
      </w:r>
      <w:proofErr w:type="spellEnd"/>
      <w:r w:rsidRPr="002C3FA8">
        <w:rPr>
          <w:rStyle w:val="af"/>
          <w:rFonts w:ascii="Tahoma" w:hAnsi="Tahoma" w:cs="Tahoma"/>
          <w:i w:val="0"/>
          <w:sz w:val="22"/>
          <w:szCs w:val="22"/>
        </w:rPr>
        <w:t xml:space="preserve"> «Έγκριση </w:t>
      </w:r>
      <w:proofErr w:type="spellStart"/>
      <w:r w:rsidRPr="002C3FA8">
        <w:rPr>
          <w:rStyle w:val="af"/>
          <w:rFonts w:ascii="Tahoma" w:hAnsi="Tahoma" w:cs="Tahoma"/>
          <w:i w:val="0"/>
          <w:sz w:val="22"/>
          <w:szCs w:val="22"/>
        </w:rPr>
        <w:t>συνδιοργάνωσης</w:t>
      </w:r>
      <w:proofErr w:type="spellEnd"/>
      <w:r w:rsidRPr="002C3FA8">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2C3FA8" w:rsidRPr="002C3FA8" w:rsidRDefault="002C3FA8" w:rsidP="002C3FA8">
      <w:pPr>
        <w:spacing w:line="276" w:lineRule="auto"/>
        <w:jc w:val="both"/>
        <w:rPr>
          <w:rStyle w:val="af"/>
          <w:i w:val="0"/>
        </w:rPr>
      </w:pPr>
      <w:r w:rsidRPr="002C3FA8">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2C3FA8">
        <w:rPr>
          <w:rStyle w:val="af"/>
          <w:rFonts w:ascii="Tahoma" w:hAnsi="Tahoma" w:cs="Tahoma"/>
          <w:i w:val="0"/>
          <w:sz w:val="22"/>
          <w:szCs w:val="22"/>
        </w:rPr>
        <w:t>Κιτσαντά</w:t>
      </w:r>
      <w:proofErr w:type="spellEnd"/>
      <w:r w:rsidRPr="002C3FA8">
        <w:rPr>
          <w:rStyle w:val="af"/>
          <w:rFonts w:ascii="Tahoma" w:hAnsi="Tahoma" w:cs="Tahoma"/>
          <w:i w:val="0"/>
          <w:sz w:val="22"/>
          <w:szCs w:val="22"/>
        </w:rPr>
        <w:t xml:space="preserve">, ο κ. Ξυλογιάννης και ο κ. </w:t>
      </w:r>
      <w:proofErr w:type="spellStart"/>
      <w:r w:rsidRPr="002C3FA8">
        <w:rPr>
          <w:rStyle w:val="af"/>
          <w:rFonts w:ascii="Tahoma" w:hAnsi="Tahoma" w:cs="Tahoma"/>
          <w:i w:val="0"/>
          <w:sz w:val="22"/>
          <w:szCs w:val="22"/>
        </w:rPr>
        <w:t>Παπαιωάννου</w:t>
      </w:r>
      <w:proofErr w:type="spellEnd"/>
      <w:r w:rsidRPr="002C3FA8">
        <w:rPr>
          <w:rStyle w:val="af"/>
          <w:rFonts w:ascii="Tahoma" w:hAnsi="Tahoma" w:cs="Tahoma"/>
          <w:i w:val="0"/>
          <w:sz w:val="22"/>
          <w:szCs w:val="22"/>
        </w:rPr>
        <w:t xml:space="preserve"> αποχώρησαν πριν τη </w:t>
      </w:r>
      <w:proofErr w:type="spellStart"/>
      <w:r w:rsidRPr="002C3FA8">
        <w:rPr>
          <w:rStyle w:val="af"/>
          <w:rFonts w:ascii="Tahoma" w:hAnsi="Tahoma" w:cs="Tahoma"/>
          <w:i w:val="0"/>
          <w:sz w:val="22"/>
          <w:szCs w:val="22"/>
        </w:rPr>
        <w:t>συζητησή</w:t>
      </w:r>
      <w:proofErr w:type="spellEnd"/>
      <w:r w:rsidRPr="002C3FA8">
        <w:rPr>
          <w:rStyle w:val="af"/>
          <w:rFonts w:ascii="Tahoma" w:hAnsi="Tahoma" w:cs="Tahoma"/>
          <w:i w:val="0"/>
          <w:sz w:val="22"/>
          <w:szCs w:val="22"/>
        </w:rPr>
        <w:t xml:space="preserve"> τους. </w:t>
      </w:r>
    </w:p>
    <w:p w:rsidR="00B7026E" w:rsidRDefault="00C308D2" w:rsidP="00B7026E">
      <w:pPr>
        <w:spacing w:line="276" w:lineRule="auto"/>
        <w:jc w:val="both"/>
        <w:rPr>
          <w:rFonts w:ascii="Tahoma" w:hAnsi="Tahoma" w:cs="Tahoma"/>
          <w:sz w:val="22"/>
          <w:szCs w:val="22"/>
        </w:rPr>
      </w:pPr>
      <w:r w:rsidRPr="00B7026E">
        <w:rPr>
          <w:rStyle w:val="af"/>
          <w:rFonts w:ascii="Tahoma" w:hAnsi="Tahoma" w:cs="Tahoma"/>
          <w:i w:val="0"/>
          <w:sz w:val="22"/>
          <w:szCs w:val="22"/>
        </w:rPr>
        <w:lastRenderedPageBreak/>
        <w:t xml:space="preserve"> </w:t>
      </w:r>
      <w:r w:rsidR="00FB5C69" w:rsidRPr="00B7026E">
        <w:rPr>
          <w:rStyle w:val="af"/>
          <w:rFonts w:ascii="Tahoma" w:hAnsi="Tahoma" w:cs="Tahoma"/>
          <w:i w:val="0"/>
          <w:sz w:val="22"/>
          <w:szCs w:val="22"/>
        </w:rPr>
        <w:t xml:space="preserve"> </w:t>
      </w:r>
      <w:r w:rsidR="004B2884" w:rsidRPr="00B7026E">
        <w:rPr>
          <w:rStyle w:val="af"/>
          <w:rFonts w:ascii="Tahoma" w:hAnsi="Tahoma" w:cs="Tahoma"/>
          <w:i w:val="0"/>
          <w:sz w:val="22"/>
          <w:szCs w:val="22"/>
        </w:rPr>
        <w:t xml:space="preserve">      </w:t>
      </w:r>
      <w:r w:rsidR="0074426B" w:rsidRPr="00B7026E">
        <w:rPr>
          <w:rStyle w:val="af"/>
          <w:rFonts w:ascii="Tahoma" w:hAnsi="Tahoma" w:cs="Tahoma"/>
          <w:i w:val="0"/>
          <w:sz w:val="22"/>
          <w:szCs w:val="22"/>
        </w:rPr>
        <w:t xml:space="preserve">Ο κ. Πρόεδρος </w:t>
      </w:r>
      <w:r w:rsidR="00AD5A34" w:rsidRPr="00B7026E">
        <w:rPr>
          <w:rStyle w:val="af"/>
          <w:rFonts w:ascii="Tahoma" w:hAnsi="Tahoma" w:cs="Tahoma"/>
          <w:i w:val="0"/>
          <w:sz w:val="22"/>
          <w:szCs w:val="22"/>
        </w:rPr>
        <w:t xml:space="preserve">κήρυξε την έναρξη της συνεδρίασης και εισηγούμενος </w:t>
      </w:r>
      <w:r w:rsidR="0074426B" w:rsidRPr="00B7026E">
        <w:rPr>
          <w:rStyle w:val="af"/>
          <w:rFonts w:ascii="Tahoma" w:hAnsi="Tahoma" w:cs="Tahoma"/>
          <w:i w:val="0"/>
          <w:sz w:val="22"/>
          <w:szCs w:val="22"/>
        </w:rPr>
        <w:t xml:space="preserve">το </w:t>
      </w:r>
      <w:r w:rsidR="00223BD2">
        <w:rPr>
          <w:rStyle w:val="af"/>
          <w:rFonts w:ascii="Tahoma" w:hAnsi="Tahoma" w:cs="Tahoma"/>
          <w:i w:val="0"/>
          <w:sz w:val="22"/>
          <w:szCs w:val="22"/>
        </w:rPr>
        <w:t>6</w:t>
      </w:r>
      <w:r w:rsidR="007E1905" w:rsidRPr="00B7026E">
        <w:rPr>
          <w:rStyle w:val="af"/>
          <w:rFonts w:ascii="Tahoma" w:hAnsi="Tahoma" w:cs="Tahoma"/>
          <w:i w:val="0"/>
          <w:sz w:val="22"/>
          <w:szCs w:val="22"/>
        </w:rPr>
        <w:t xml:space="preserve">ο </w:t>
      </w:r>
      <w:r w:rsidR="003260A1" w:rsidRPr="00B7026E">
        <w:rPr>
          <w:rStyle w:val="af"/>
          <w:rFonts w:ascii="Tahoma" w:hAnsi="Tahoma" w:cs="Tahoma"/>
          <w:i w:val="0"/>
          <w:sz w:val="22"/>
          <w:szCs w:val="22"/>
        </w:rPr>
        <w:t>τακτικό</w:t>
      </w:r>
      <w:r w:rsidR="00372F88" w:rsidRPr="00B7026E">
        <w:rPr>
          <w:rStyle w:val="af"/>
          <w:rFonts w:ascii="Tahoma" w:hAnsi="Tahoma" w:cs="Tahoma"/>
          <w:i w:val="0"/>
          <w:sz w:val="22"/>
          <w:szCs w:val="22"/>
        </w:rPr>
        <w:t xml:space="preserve"> </w:t>
      </w:r>
      <w:r w:rsidR="007E1905" w:rsidRPr="00B7026E">
        <w:rPr>
          <w:rStyle w:val="af"/>
          <w:rFonts w:ascii="Tahoma" w:hAnsi="Tahoma" w:cs="Tahoma"/>
          <w:i w:val="0"/>
          <w:sz w:val="22"/>
          <w:szCs w:val="22"/>
        </w:rPr>
        <w:t xml:space="preserve"> </w:t>
      </w:r>
      <w:r w:rsidR="0074426B" w:rsidRPr="00B7026E">
        <w:rPr>
          <w:rStyle w:val="af"/>
          <w:rFonts w:ascii="Tahoma" w:hAnsi="Tahoma" w:cs="Tahoma"/>
          <w:i w:val="0"/>
          <w:sz w:val="22"/>
          <w:szCs w:val="22"/>
        </w:rPr>
        <w:t>θέμα της ημερήσιας διάταξης «</w:t>
      </w:r>
      <w:r w:rsidR="00223BD2" w:rsidRPr="00223BD2">
        <w:rPr>
          <w:rFonts w:ascii="Tahoma" w:hAnsi="Tahoma" w:cs="Tahoma"/>
          <w:sz w:val="22"/>
          <w:szCs w:val="22"/>
        </w:rPr>
        <w:t>Έγκριση προμήθειας εγκατάστασης και χρήσης μηχανημάτων POS από τον ΟΤΑ Δ. Αρταίων</w:t>
      </w:r>
      <w:r w:rsidR="009D29BE">
        <w:rPr>
          <w:rFonts w:ascii="Tahoma" w:hAnsi="Tahoma" w:cs="Tahoma"/>
          <w:sz w:val="22"/>
          <w:szCs w:val="22"/>
        </w:rPr>
        <w:t>»</w:t>
      </w:r>
      <w:r w:rsidR="00B7026E" w:rsidRPr="00B7026E">
        <w:rPr>
          <w:rFonts w:ascii="Tahoma" w:hAnsi="Tahoma" w:cs="Tahoma"/>
          <w:sz w:val="22"/>
          <w:szCs w:val="22"/>
          <w:shd w:val="clear" w:color="auto" w:fill="FFFFFF"/>
        </w:rPr>
        <w:t xml:space="preserve"> </w:t>
      </w:r>
      <w:r w:rsidR="00B7026E" w:rsidRPr="00372F88">
        <w:rPr>
          <w:rFonts w:ascii="Tahoma" w:hAnsi="Tahoma" w:cs="Tahoma"/>
          <w:sz w:val="22"/>
          <w:szCs w:val="22"/>
          <w:shd w:val="clear" w:color="auto" w:fill="FFFFFF"/>
        </w:rPr>
        <w:t xml:space="preserve">έδωσε το λόγο στον </w:t>
      </w:r>
      <w:r w:rsidR="00223BD2">
        <w:rPr>
          <w:rFonts w:ascii="Tahoma" w:hAnsi="Tahoma" w:cs="Tahoma"/>
          <w:sz w:val="22"/>
          <w:szCs w:val="22"/>
          <w:shd w:val="clear" w:color="auto" w:fill="FFFFFF"/>
        </w:rPr>
        <w:t xml:space="preserve">αρμόδιο αντιδήμαρχο </w:t>
      </w:r>
      <w:r w:rsidR="00B7026E">
        <w:rPr>
          <w:rFonts w:ascii="Tahoma" w:hAnsi="Tahoma" w:cs="Tahoma"/>
          <w:sz w:val="22"/>
          <w:szCs w:val="22"/>
          <w:shd w:val="clear" w:color="auto" w:fill="FFFFFF"/>
        </w:rPr>
        <w:t xml:space="preserve"> κ. Χρ</w:t>
      </w:r>
      <w:r w:rsidR="00223BD2">
        <w:rPr>
          <w:rFonts w:ascii="Tahoma" w:hAnsi="Tahoma" w:cs="Tahoma"/>
          <w:sz w:val="22"/>
          <w:szCs w:val="22"/>
          <w:shd w:val="clear" w:color="auto" w:fill="FFFFFF"/>
        </w:rPr>
        <w:t>ιστόφορο</w:t>
      </w:r>
      <w:r w:rsidR="00B7026E">
        <w:rPr>
          <w:rFonts w:ascii="Tahoma" w:hAnsi="Tahoma" w:cs="Tahoma"/>
          <w:sz w:val="22"/>
          <w:szCs w:val="22"/>
          <w:shd w:val="clear" w:color="auto" w:fill="FFFFFF"/>
        </w:rPr>
        <w:t xml:space="preserve"> </w:t>
      </w:r>
      <w:proofErr w:type="spellStart"/>
      <w:r w:rsidR="00223BD2">
        <w:rPr>
          <w:rFonts w:ascii="Tahoma" w:hAnsi="Tahoma" w:cs="Tahoma"/>
          <w:sz w:val="22"/>
          <w:szCs w:val="22"/>
          <w:shd w:val="clear" w:color="auto" w:fill="FFFFFF"/>
        </w:rPr>
        <w:t>Σιαφάκα</w:t>
      </w:r>
      <w:proofErr w:type="spellEnd"/>
      <w:r w:rsidR="00223BD2">
        <w:rPr>
          <w:rFonts w:ascii="Tahoma" w:hAnsi="Tahoma" w:cs="Tahoma"/>
          <w:sz w:val="22"/>
          <w:szCs w:val="22"/>
          <w:shd w:val="clear" w:color="auto" w:fill="FFFFFF"/>
        </w:rPr>
        <w:t xml:space="preserve"> </w:t>
      </w:r>
      <w:r w:rsidR="00B7026E" w:rsidRPr="00372F88">
        <w:rPr>
          <w:rFonts w:ascii="Tahoma" w:hAnsi="Tahoma" w:cs="Tahoma"/>
          <w:sz w:val="22"/>
          <w:szCs w:val="22"/>
        </w:rPr>
        <w:t xml:space="preserve"> ο οποίος παίρνοντας το λόγο  έθεσε υπόψη του Συμβουλίου τα εξής: </w:t>
      </w:r>
    </w:p>
    <w:p w:rsidR="00223BD2" w:rsidRPr="00223BD2" w:rsidRDefault="00223BD2" w:rsidP="00223BD2">
      <w:pPr>
        <w:spacing w:line="276" w:lineRule="auto"/>
        <w:ind w:firstLine="720"/>
        <w:jc w:val="both"/>
        <w:rPr>
          <w:rFonts w:ascii="Tahoma" w:hAnsi="Tahoma" w:cs="Tahoma"/>
          <w:sz w:val="22"/>
          <w:szCs w:val="22"/>
        </w:rPr>
      </w:pPr>
      <w:r w:rsidRPr="00223BD2">
        <w:rPr>
          <w:rFonts w:ascii="Tahoma" w:hAnsi="Tahoma" w:cs="Tahoma"/>
          <w:sz w:val="22"/>
          <w:szCs w:val="22"/>
        </w:rPr>
        <w:t xml:space="preserve">Σύμφωνα με το άρθ. 43 του Ν. 4483/2017 (ΦΕΚ 107/ Α΄/31-7-2017 ) « Ρυθμίσεις για τον εκσυγχρονισμό του θεσμικού πλαισίου οργάνωσης και λειτουργίας των Δημοτικών Επιχειρήσεων Ύδρευσης Αποχέτευσης (Δ.Ε.Υ.Α.) Ρυθμίσεις σχετικές με την οργάνωση, τη λειτουργία, τα οικονομικά και το προσωπικό των Ο.Τ.Α. Ευρωπαϊκοί Όμιλοι Εδαφικής Συνεργασίας Μητρώο Πολιτών και άλλες διατάξεις» ,  επιτρέπεται η είσπραξη ειδικών φόρων, παραβόλων, τελών ενσήμων, χαρτοσήμων, προστίμων και εν γένει η οικονομική εκκαθάριση οφειλών φυσικών προσώπων και Ν.Π.Ι.Δ. προς φορείς του δημόσιου και του ευρύτερου δημόσιου τομέα, καθώς και τους Ο.Τ.Α. </w:t>
      </w:r>
      <w:proofErr w:type="spellStart"/>
      <w:r w:rsidRPr="00223BD2">
        <w:rPr>
          <w:rFonts w:ascii="Tahoma" w:hAnsi="Tahoma" w:cs="Tahoma"/>
          <w:sz w:val="22"/>
          <w:szCs w:val="22"/>
        </w:rPr>
        <w:t>α΄</w:t>
      </w:r>
      <w:proofErr w:type="spellEnd"/>
      <w:r w:rsidRPr="00223BD2">
        <w:rPr>
          <w:rFonts w:ascii="Tahoma" w:hAnsi="Tahoma" w:cs="Tahoma"/>
          <w:sz w:val="22"/>
          <w:szCs w:val="22"/>
        </w:rPr>
        <w:t xml:space="preserve"> και </w:t>
      </w:r>
      <w:proofErr w:type="spellStart"/>
      <w:r w:rsidRPr="00223BD2">
        <w:rPr>
          <w:rFonts w:ascii="Tahoma" w:hAnsi="Tahoma" w:cs="Tahoma"/>
          <w:sz w:val="22"/>
          <w:szCs w:val="22"/>
        </w:rPr>
        <w:t>β΄</w:t>
      </w:r>
      <w:proofErr w:type="spellEnd"/>
      <w:r w:rsidRPr="00223BD2">
        <w:rPr>
          <w:rFonts w:ascii="Tahoma" w:hAnsi="Tahoma" w:cs="Tahoma"/>
          <w:sz w:val="22"/>
          <w:szCs w:val="22"/>
        </w:rPr>
        <w:t xml:space="preserve"> βαθμού με χρέωση τραπεζικών λογαριασμών ή λογαριασμών πληρωμής που τηρούν οι υπόχρεοι ή με χρέωση καρτών πληρωμής που έχουν εκδοθεί στο όνομά τους. </w:t>
      </w:r>
    </w:p>
    <w:p w:rsidR="00223BD2" w:rsidRPr="00223BD2" w:rsidRDefault="00223BD2" w:rsidP="00223BD2">
      <w:pPr>
        <w:spacing w:line="276" w:lineRule="auto"/>
        <w:ind w:firstLine="720"/>
        <w:jc w:val="both"/>
        <w:rPr>
          <w:rFonts w:ascii="Tahoma" w:hAnsi="Tahoma" w:cs="Tahoma"/>
          <w:sz w:val="22"/>
          <w:szCs w:val="22"/>
        </w:rPr>
      </w:pPr>
      <w:r w:rsidRPr="00223BD2">
        <w:rPr>
          <w:rFonts w:ascii="Tahoma" w:hAnsi="Tahoma" w:cs="Tahoma"/>
          <w:sz w:val="22"/>
          <w:szCs w:val="22"/>
        </w:rPr>
        <w:t xml:space="preserve">Για το λόγο αυτό ο Δήμος μας ζήτησε προσφορά (επισυνάπτεται) από τη συνεργαζόμενη μας Τράπεζα Πειραιώς προκειμένου να προμηθευτούμε, να εγκαταστήσουμε και να λειτουργούμε 6 (έξι) τερματικά μηχανήματα POS (2 για το Δημαρχείο και 4 για τις Δημοτικές Ενότητες) για τη διευκόλυνση δημοτών μας που επιθυμούν να εξοφλήσουν τις οφειλές τους με αυτόν τον εναλλακτικό τρόπο. </w:t>
      </w:r>
    </w:p>
    <w:p w:rsidR="00223BD2" w:rsidRPr="00223BD2" w:rsidRDefault="00223BD2" w:rsidP="00223BD2">
      <w:pPr>
        <w:spacing w:line="276" w:lineRule="auto"/>
        <w:ind w:firstLine="720"/>
        <w:jc w:val="both"/>
        <w:rPr>
          <w:rFonts w:ascii="Tahoma" w:hAnsi="Tahoma" w:cs="Tahoma"/>
          <w:sz w:val="22"/>
          <w:szCs w:val="22"/>
        </w:rPr>
      </w:pPr>
      <w:r w:rsidRPr="00223BD2">
        <w:rPr>
          <w:rFonts w:ascii="Tahoma" w:hAnsi="Tahoma" w:cs="Tahoma"/>
          <w:sz w:val="22"/>
          <w:szCs w:val="22"/>
        </w:rPr>
        <w:t xml:space="preserve">Εισηγούμαστε την έγκριση προμήθειας εγκατάστασης και χρήσης 6 (έξι) μηχανημάτων POS από την Τράπεζα Πειραιώς για το Δήμο Αρταίων. Περαιτέρω, εξουσιοδοτείται ο Δήμαρχος κ. Χρήστος </w:t>
      </w:r>
      <w:proofErr w:type="spellStart"/>
      <w:r w:rsidRPr="00223BD2">
        <w:rPr>
          <w:rFonts w:ascii="Tahoma" w:hAnsi="Tahoma" w:cs="Tahoma"/>
          <w:sz w:val="22"/>
          <w:szCs w:val="22"/>
        </w:rPr>
        <w:t>Τσιρογιάννης</w:t>
      </w:r>
      <w:proofErr w:type="spellEnd"/>
      <w:r w:rsidRPr="00223BD2">
        <w:rPr>
          <w:rFonts w:ascii="Tahoma" w:hAnsi="Tahoma" w:cs="Tahoma"/>
          <w:sz w:val="22"/>
          <w:szCs w:val="22"/>
        </w:rPr>
        <w:t xml:space="preserve"> όπως υπογράψει τη σχετική σύμβαση με την Τράπεζα Πειραιώς καθώς και τις πρόσθετες πράξεις που απορρέουν από αυτήν. </w:t>
      </w:r>
    </w:p>
    <w:p w:rsidR="005C3788" w:rsidRPr="005C3788" w:rsidRDefault="005C3788" w:rsidP="009D29BE">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52776" w:rsidRDefault="00A52776" w:rsidP="00A52776">
      <w:pPr>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00B44D0F" w:rsidRPr="00A52776">
        <w:rPr>
          <w:rFonts w:ascii="Tahoma" w:hAnsi="Tahoma" w:cs="Tahoma"/>
          <w:sz w:val="22"/>
          <w:szCs w:val="22"/>
          <w:shd w:val="clear" w:color="auto" w:fill="FFFFFF"/>
        </w:rPr>
        <w:t xml:space="preserve"> Ν.3852/10,  </w:t>
      </w:r>
      <w:r w:rsidRPr="00A52776">
        <w:rPr>
          <w:rFonts w:ascii="Tahoma" w:hAnsi="Tahoma" w:cs="Tahoma"/>
          <w:color w:val="000000"/>
          <w:sz w:val="22"/>
          <w:szCs w:val="22"/>
          <w:shd w:val="clear" w:color="auto" w:fill="FFFFFF"/>
        </w:rPr>
        <w:t xml:space="preserve"> </w:t>
      </w:r>
    </w:p>
    <w:p w:rsidR="007E71A5" w:rsidRPr="00A52776" w:rsidRDefault="007E71A5" w:rsidP="00A52776">
      <w:pPr>
        <w:rPr>
          <w:rFonts w:ascii="Tahoma" w:hAnsi="Tahoma" w:cs="Tahoma"/>
          <w:sz w:val="22"/>
          <w:szCs w:val="22"/>
        </w:rPr>
      </w:pPr>
    </w:p>
    <w:p w:rsidR="00A52776" w:rsidRPr="006341B2" w:rsidRDefault="00A52776" w:rsidP="00A52776">
      <w:pPr>
        <w:shd w:val="clear" w:color="auto" w:fill="FFFFFF"/>
        <w:rPr>
          <w:rFonts w:ascii="Tahoma" w:hAnsi="Tahoma" w:cs="Tahoma"/>
          <w:b/>
          <w:color w:val="000000"/>
          <w:sz w:val="22"/>
          <w:szCs w:val="22"/>
          <w:shd w:val="clear" w:color="auto" w:fill="FFFFFF"/>
        </w:rPr>
      </w:pPr>
      <w:r>
        <w:rPr>
          <w:rFonts w:ascii="Tahoma" w:hAnsi="Tahoma" w:cs="Tahoma"/>
          <w:color w:val="000000"/>
          <w:sz w:val="22"/>
          <w:szCs w:val="22"/>
        </w:rPr>
        <w:t xml:space="preserve">                                     </w:t>
      </w:r>
      <w:r w:rsidRPr="00A52776">
        <w:rPr>
          <w:rFonts w:ascii="Tahoma" w:hAnsi="Tahoma" w:cs="Tahoma"/>
          <w:b/>
          <w:color w:val="000000"/>
          <w:sz w:val="22"/>
          <w:szCs w:val="22"/>
        </w:rPr>
        <w:t xml:space="preserve">ΑΠΟΦΑΣΙΖΕΙ  </w:t>
      </w:r>
      <w:r w:rsidRPr="00A52776">
        <w:rPr>
          <w:rFonts w:ascii="Tahoma" w:hAnsi="Tahoma" w:cs="Tahoma"/>
          <w:b/>
          <w:color w:val="000000"/>
          <w:sz w:val="22"/>
          <w:szCs w:val="22"/>
          <w:shd w:val="clear" w:color="auto" w:fill="FFFFFF"/>
        </w:rPr>
        <w:t> </w:t>
      </w:r>
      <w:r w:rsidR="00870EBC">
        <w:rPr>
          <w:rFonts w:ascii="Tahoma" w:hAnsi="Tahoma" w:cs="Tahoma"/>
          <w:b/>
          <w:color w:val="000000"/>
          <w:sz w:val="22"/>
          <w:szCs w:val="22"/>
          <w:shd w:val="clear" w:color="auto" w:fill="FFFFFF"/>
        </w:rPr>
        <w:t xml:space="preserve">ΟΜΟΦΩΝΑ </w:t>
      </w:r>
    </w:p>
    <w:p w:rsidR="00EF0FA9" w:rsidRDefault="007E71A5" w:rsidP="00EF0FA9">
      <w:pPr>
        <w:pStyle w:val="ac"/>
        <w:tabs>
          <w:tab w:val="left" w:pos="0"/>
          <w:tab w:val="right" w:pos="4886"/>
        </w:tabs>
        <w:spacing w:before="120"/>
        <w:ind w:right="26"/>
        <w:jc w:val="both"/>
        <w:rPr>
          <w:rFonts w:ascii="Tahoma" w:hAnsi="Tahoma" w:cs="Tahoma"/>
          <w:b w:val="0"/>
          <w:sz w:val="22"/>
          <w:szCs w:val="22"/>
        </w:rPr>
      </w:pPr>
      <w:r w:rsidRPr="006341B2">
        <w:rPr>
          <w:rFonts w:ascii="Tahoma" w:hAnsi="Tahoma" w:cs="Tahoma"/>
          <w:b w:val="0"/>
          <w:color w:val="000000"/>
          <w:sz w:val="22"/>
          <w:szCs w:val="22"/>
          <w:shd w:val="clear" w:color="auto" w:fill="FFFFFF"/>
        </w:rPr>
        <w:t xml:space="preserve">Α.- </w:t>
      </w:r>
      <w:r w:rsidR="009D29BE" w:rsidRPr="006341B2">
        <w:rPr>
          <w:rStyle w:val="af"/>
          <w:rFonts w:ascii="Tahoma" w:hAnsi="Tahoma" w:cs="Tahoma"/>
          <w:b w:val="0"/>
          <w:i w:val="0"/>
          <w:sz w:val="22"/>
          <w:szCs w:val="22"/>
        </w:rPr>
        <w:t>Τ</w:t>
      </w:r>
      <w:r w:rsidR="009D29BE" w:rsidRPr="006341B2">
        <w:rPr>
          <w:rFonts w:ascii="Tahoma" w:hAnsi="Tahoma" w:cs="Tahoma"/>
          <w:b w:val="0"/>
          <w:sz w:val="22"/>
          <w:szCs w:val="22"/>
        </w:rPr>
        <w:t xml:space="preserve">ην </w:t>
      </w:r>
      <w:r w:rsidR="00223BD2" w:rsidRPr="006341B2">
        <w:rPr>
          <w:rFonts w:ascii="Tahoma" w:hAnsi="Tahoma" w:cs="Tahoma"/>
          <w:b w:val="0"/>
          <w:sz w:val="22"/>
          <w:szCs w:val="22"/>
        </w:rPr>
        <w:t>έγκριση</w:t>
      </w:r>
      <w:r w:rsidR="006341B2" w:rsidRPr="006341B2">
        <w:rPr>
          <w:rFonts w:ascii="Tahoma" w:hAnsi="Tahoma" w:cs="Tahoma"/>
          <w:b w:val="0"/>
          <w:sz w:val="22"/>
          <w:szCs w:val="22"/>
        </w:rPr>
        <w:t xml:space="preserve"> της δωρεάν </w:t>
      </w:r>
      <w:r w:rsidR="00223BD2" w:rsidRPr="006341B2">
        <w:rPr>
          <w:rFonts w:ascii="Tahoma" w:hAnsi="Tahoma" w:cs="Tahoma"/>
          <w:b w:val="0"/>
          <w:sz w:val="22"/>
          <w:szCs w:val="22"/>
        </w:rPr>
        <w:t xml:space="preserve"> προμήθειας εγκατάστασης και χρήσης 6 (έξι) μηχανημάτων</w:t>
      </w:r>
      <w:r w:rsidR="00223BD2" w:rsidRPr="00223BD2">
        <w:rPr>
          <w:rFonts w:ascii="Tahoma" w:hAnsi="Tahoma" w:cs="Tahoma"/>
          <w:b w:val="0"/>
          <w:sz w:val="22"/>
          <w:szCs w:val="22"/>
        </w:rPr>
        <w:t xml:space="preserve"> POS από την Τράπεζα Πειραιώς για το Δήμο Αρταίων.</w:t>
      </w:r>
    </w:p>
    <w:p w:rsidR="00223BD2" w:rsidRPr="005C17F5" w:rsidRDefault="006341B2" w:rsidP="00EF0FA9">
      <w:pPr>
        <w:pStyle w:val="ac"/>
        <w:tabs>
          <w:tab w:val="left" w:pos="0"/>
          <w:tab w:val="right" w:pos="4886"/>
        </w:tabs>
        <w:spacing w:before="120"/>
        <w:ind w:right="26"/>
        <w:jc w:val="both"/>
        <w:rPr>
          <w:rFonts w:ascii="Tahoma" w:hAnsi="Tahoma" w:cs="Tahoma"/>
          <w:b w:val="0"/>
          <w:sz w:val="22"/>
          <w:szCs w:val="22"/>
        </w:rPr>
      </w:pPr>
      <w:r w:rsidRPr="006341B2">
        <w:rPr>
          <w:rFonts w:ascii="Tahoma" w:hAnsi="Tahoma" w:cs="Tahoma"/>
          <w:b w:val="0"/>
          <w:sz w:val="22"/>
          <w:szCs w:val="22"/>
        </w:rPr>
        <w:t>Β.- Η προμήθεια της Τράπεζας</w:t>
      </w:r>
      <w:r w:rsidR="00EF0FA9">
        <w:rPr>
          <w:rFonts w:ascii="Tahoma" w:hAnsi="Tahoma" w:cs="Tahoma"/>
          <w:b w:val="0"/>
          <w:sz w:val="22"/>
          <w:szCs w:val="22"/>
        </w:rPr>
        <w:t xml:space="preserve"> δεν θα ξεπερνά το ποσό των  0,</w:t>
      </w:r>
      <w:r w:rsidRPr="006341B2">
        <w:rPr>
          <w:rFonts w:ascii="Tahoma" w:hAnsi="Tahoma" w:cs="Tahoma"/>
          <w:b w:val="0"/>
          <w:sz w:val="22"/>
          <w:szCs w:val="22"/>
        </w:rPr>
        <w:t>6</w:t>
      </w:r>
      <w:r w:rsidR="00EF0FA9">
        <w:rPr>
          <w:rFonts w:ascii="Tahoma" w:hAnsi="Tahoma" w:cs="Tahoma"/>
          <w:b w:val="0"/>
          <w:sz w:val="22"/>
          <w:szCs w:val="22"/>
        </w:rPr>
        <w:t>%</w:t>
      </w:r>
      <w:r w:rsidR="005C17F5" w:rsidRPr="005C17F5">
        <w:rPr>
          <w:rFonts w:ascii="Tahoma" w:hAnsi="Tahoma" w:cs="Tahoma"/>
          <w:b w:val="0"/>
          <w:sz w:val="22"/>
          <w:szCs w:val="22"/>
        </w:rPr>
        <w:t xml:space="preserve"> </w:t>
      </w:r>
      <w:r w:rsidR="005C17F5">
        <w:rPr>
          <w:rFonts w:ascii="Tahoma" w:hAnsi="Tahoma" w:cs="Tahoma"/>
          <w:b w:val="0"/>
          <w:sz w:val="22"/>
          <w:szCs w:val="22"/>
        </w:rPr>
        <w:t>ανά επιτυχή συναλλαγή.</w:t>
      </w:r>
    </w:p>
    <w:p w:rsidR="005C17F5" w:rsidRDefault="005C17F5" w:rsidP="00EF0FA9">
      <w:pPr>
        <w:jc w:val="both"/>
        <w:rPr>
          <w:rFonts w:ascii="Tahoma" w:hAnsi="Tahoma" w:cs="Tahoma"/>
          <w:sz w:val="22"/>
          <w:szCs w:val="22"/>
        </w:rPr>
      </w:pPr>
    </w:p>
    <w:p w:rsidR="00951894" w:rsidRDefault="006341B2" w:rsidP="00EF0FA9">
      <w:pPr>
        <w:jc w:val="both"/>
        <w:rPr>
          <w:rFonts w:ascii="Tahoma" w:hAnsi="Tahoma" w:cs="Tahoma"/>
          <w:sz w:val="22"/>
          <w:szCs w:val="22"/>
        </w:rPr>
      </w:pPr>
      <w:r>
        <w:rPr>
          <w:rFonts w:ascii="Tahoma" w:hAnsi="Tahoma" w:cs="Tahoma"/>
          <w:sz w:val="22"/>
          <w:szCs w:val="22"/>
        </w:rPr>
        <w:t>Γ</w:t>
      </w:r>
      <w:r w:rsidR="00870EBC">
        <w:rPr>
          <w:rFonts w:ascii="Tahoma" w:hAnsi="Tahoma" w:cs="Tahoma"/>
          <w:sz w:val="22"/>
          <w:szCs w:val="22"/>
        </w:rPr>
        <w:t>.-</w:t>
      </w:r>
      <w:r w:rsidR="00951894" w:rsidRPr="00951894">
        <w:rPr>
          <w:rFonts w:ascii="Tahoma" w:hAnsi="Tahoma" w:cs="Tahoma"/>
          <w:sz w:val="22"/>
          <w:szCs w:val="22"/>
        </w:rPr>
        <w:t xml:space="preserve"> </w:t>
      </w:r>
      <w:r w:rsidR="00951894">
        <w:rPr>
          <w:rFonts w:ascii="Tahoma" w:hAnsi="Tahoma" w:cs="Tahoma"/>
          <w:sz w:val="22"/>
          <w:szCs w:val="22"/>
        </w:rPr>
        <w:t>Τ</w:t>
      </w:r>
      <w:r w:rsidR="00951894" w:rsidRPr="00B7026E">
        <w:rPr>
          <w:rFonts w:ascii="Tahoma" w:hAnsi="Tahoma" w:cs="Tahoma"/>
          <w:sz w:val="22"/>
          <w:szCs w:val="22"/>
        </w:rPr>
        <w:t>ην εξουσιοδότηση του Δημάρχου Αρταίων κου Χρήστου Τσιρογιάννη</w:t>
      </w:r>
      <w:bookmarkStart w:id="5" w:name="_GoBack"/>
      <w:bookmarkEnd w:id="5"/>
      <w:r w:rsidR="00951894" w:rsidRPr="00B7026E">
        <w:rPr>
          <w:rFonts w:ascii="Tahoma" w:hAnsi="Tahoma" w:cs="Tahoma"/>
          <w:sz w:val="22"/>
          <w:szCs w:val="22"/>
        </w:rPr>
        <w:t xml:space="preserve"> </w:t>
      </w:r>
      <w:r w:rsidR="00223BD2" w:rsidRPr="00223BD2">
        <w:rPr>
          <w:rFonts w:ascii="Tahoma" w:hAnsi="Tahoma" w:cs="Tahoma"/>
          <w:sz w:val="22"/>
          <w:szCs w:val="22"/>
        </w:rPr>
        <w:t>όπως υπογράψει τη σχετική σύμβαση με την Τράπεζα Πειραιώς καθώς και τις πρόσθετες πράξεις που απορρέουν από αυτήν.</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B434DD">
        <w:rPr>
          <w:rFonts w:ascii="Tahoma" w:hAnsi="Tahoma" w:cs="Tahoma"/>
          <w:b/>
          <w:sz w:val="22"/>
          <w:szCs w:val="22"/>
        </w:rPr>
        <w:t>9</w:t>
      </w:r>
      <w:r w:rsidR="00223BD2">
        <w:rPr>
          <w:rFonts w:ascii="Tahoma" w:hAnsi="Tahoma" w:cs="Tahoma"/>
          <w:b/>
          <w:sz w:val="22"/>
          <w:szCs w:val="22"/>
        </w:rPr>
        <w:t>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EF0FA9" w:rsidRDefault="00EF0FA9">
      <w:pPr>
        <w:pStyle w:val="a4"/>
        <w:rPr>
          <w:rFonts w:ascii="Tahoma" w:hAnsi="Tahoma" w:cs="Tahoma"/>
          <w:i/>
          <w:sz w:val="14"/>
          <w:szCs w:val="14"/>
        </w:rPr>
      </w:pPr>
    </w:p>
    <w:sectPr w:rsidR="00EF0FA9"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DA3" w:rsidRDefault="001A0DA3">
      <w:r>
        <w:separator/>
      </w:r>
    </w:p>
  </w:endnote>
  <w:endnote w:type="continuationSeparator" w:id="0">
    <w:p w:rsidR="001A0DA3" w:rsidRDefault="001A0DA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FA2C38"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FA2C38">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17205D">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DA3" w:rsidRDefault="001A0DA3">
      <w:r>
        <w:separator/>
      </w:r>
    </w:p>
  </w:footnote>
  <w:footnote w:type="continuationSeparator" w:id="0">
    <w:p w:rsidR="001A0DA3" w:rsidRDefault="001A0D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5"/>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6"/>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 w:numId="37">
    <w:abstractNumId w:val="3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709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205D"/>
    <w:rsid w:val="001731F2"/>
    <w:rsid w:val="00174684"/>
    <w:rsid w:val="00177B33"/>
    <w:rsid w:val="00177BE6"/>
    <w:rsid w:val="00182534"/>
    <w:rsid w:val="00185092"/>
    <w:rsid w:val="00185C37"/>
    <w:rsid w:val="00191772"/>
    <w:rsid w:val="0019403D"/>
    <w:rsid w:val="00197D2B"/>
    <w:rsid w:val="001A049C"/>
    <w:rsid w:val="001A07F2"/>
    <w:rsid w:val="001A0DA3"/>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C8"/>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3FA8"/>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3B4D"/>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90E"/>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7F5"/>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584"/>
    <w:rsid w:val="006219BC"/>
    <w:rsid w:val="00621E72"/>
    <w:rsid w:val="00621FDA"/>
    <w:rsid w:val="00623019"/>
    <w:rsid w:val="0062430E"/>
    <w:rsid w:val="006262B5"/>
    <w:rsid w:val="00631E52"/>
    <w:rsid w:val="00633486"/>
    <w:rsid w:val="006341B2"/>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1644"/>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E686B"/>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687D"/>
    <w:rsid w:val="00D10AE0"/>
    <w:rsid w:val="00D15512"/>
    <w:rsid w:val="00D15A7F"/>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85FC8"/>
    <w:rsid w:val="00D912E0"/>
    <w:rsid w:val="00D971B0"/>
    <w:rsid w:val="00D97A2E"/>
    <w:rsid w:val="00DA1405"/>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0FA9"/>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2C38"/>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12">
    <w:name w:val="Σώμα κειμένου1"/>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3">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rPr>
      <w:w w:val="60"/>
      <w:sz w:val="12"/>
      <w:szCs w:val="12"/>
      <w:shd w:val="clear" w:color="auto" w:fill="FFFFFF"/>
    </w:rPr>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rPr>
      <w:w w:val="60"/>
      <w:sz w:val="12"/>
      <w:szCs w:val="12"/>
      <w:shd w:val="clear" w:color="auto" w:fill="FFFFFF"/>
    </w:rPr>
  </w:style>
  <w:style w:type="character" w:customStyle="1" w:styleId="Picturecaption20">
    <w:name w:val="Picture caption (2)"/>
    <w:basedOn w:val="Picturecaption2"/>
    <w:rsid w:val="00DD41F9"/>
    <w:rPr>
      <w:b/>
      <w:bCs/>
      <w:w w:val="60"/>
      <w:sz w:val="25"/>
      <w:szCs w:val="25"/>
      <w:shd w:val="clear" w:color="auto" w:fill="FFFFFF"/>
    </w:rPr>
  </w:style>
  <w:style w:type="character" w:customStyle="1" w:styleId="Picturecaption22">
    <w:name w:val="Picture caption (2)2"/>
    <w:basedOn w:val="Picturecaption2"/>
    <w:rsid w:val="00DD41F9"/>
    <w:rPr>
      <w:b/>
      <w:bCs/>
      <w:w w:val="60"/>
      <w:sz w:val="25"/>
      <w:szCs w:val="25"/>
      <w:shd w:val="clear" w:color="auto" w:fill="FFFFFF"/>
    </w:rPr>
  </w:style>
  <w:style w:type="character" w:customStyle="1" w:styleId="Picturecaption23">
    <w:name w:val="Picture caption2"/>
    <w:basedOn w:val="Picturecaption"/>
    <w:rsid w:val="00DD41F9"/>
    <w:rPr>
      <w:w w:val="60"/>
      <w:sz w:val="12"/>
      <w:szCs w:val="12"/>
      <w:shd w:val="clear" w:color="auto" w:fill="FFFFFF"/>
    </w:rPr>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64414041">
      <w:bodyDiv w:val="1"/>
      <w:marLeft w:val="0"/>
      <w:marRight w:val="0"/>
      <w:marTop w:val="0"/>
      <w:marBottom w:val="0"/>
      <w:divBdr>
        <w:top w:val="none" w:sz="0" w:space="0" w:color="auto"/>
        <w:left w:val="none" w:sz="0" w:space="0" w:color="auto"/>
        <w:bottom w:val="none" w:sz="0" w:space="0" w:color="auto"/>
        <w:right w:val="none" w:sz="0" w:space="0" w:color="auto"/>
      </w:divBdr>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080521791">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7E85B4-0E05-4D68-86BB-AF30F2607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882</Words>
  <Characters>4766</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2017-09-14T09:11:00Z</cp:lastPrinted>
  <dcterms:created xsi:type="dcterms:W3CDTF">2017-09-14T04:48:00Z</dcterms:created>
  <dcterms:modified xsi:type="dcterms:W3CDTF">2017-09-14T09:14:00Z</dcterms:modified>
</cp:coreProperties>
</file>